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A2" w:rsidRDefault="000847A2" w:rsidP="00871025">
      <w:pPr>
        <w:tabs>
          <w:tab w:val="left" w:pos="1888"/>
        </w:tabs>
        <w:jc w:val="both"/>
      </w:pPr>
    </w:p>
    <w:p w:rsidR="000847A2" w:rsidRPr="004137BF" w:rsidRDefault="000847A2" w:rsidP="00871025">
      <w:pPr>
        <w:tabs>
          <w:tab w:val="left" w:pos="1888"/>
        </w:tabs>
        <w:jc w:val="both"/>
        <w:rPr>
          <w:b/>
        </w:rPr>
      </w:pPr>
      <w:r w:rsidRPr="004137BF">
        <w:rPr>
          <w:b/>
        </w:rPr>
        <w:t xml:space="preserve">Small </w:t>
      </w:r>
      <w:r w:rsidR="004F2741" w:rsidRPr="004137BF">
        <w:rPr>
          <w:b/>
        </w:rPr>
        <w:t xml:space="preserve">Town </w:t>
      </w:r>
      <w:r w:rsidRPr="004137BF">
        <w:rPr>
          <w:b/>
        </w:rPr>
        <w:t>Film Fest collaborate with Gangtok CMS VATAVARAN</w:t>
      </w:r>
    </w:p>
    <w:p w:rsidR="000847A2" w:rsidRDefault="000847A2" w:rsidP="00871025">
      <w:pPr>
        <w:tabs>
          <w:tab w:val="left" w:pos="1888"/>
        </w:tabs>
        <w:jc w:val="both"/>
      </w:pPr>
      <w:r w:rsidRPr="0016662E">
        <w:rPr>
          <w:b/>
        </w:rPr>
        <w:t>Gangtok, March 16, 2015:</w:t>
      </w:r>
      <w:r>
        <w:t xml:space="preserve"> </w:t>
      </w:r>
      <w:r w:rsidR="004137BF">
        <w:t xml:space="preserve">Gangtok CMS VATAVARAN screened two award winning films on environment today at Rachna Books, in collaboration with the Small Town Film Fest. </w:t>
      </w:r>
      <w:r w:rsidR="00C80288">
        <w:t xml:space="preserve">The films that were screened include Finland (Wildes Scandinavein) by Oliver Goetz and Smarty Plants by Erna Buffie. </w:t>
      </w:r>
      <w:r w:rsidR="00DF4795" w:rsidRPr="00DF5C13">
        <w:t xml:space="preserve">Mr Raman Shreshta, Owner of Rachna Books who </w:t>
      </w:r>
      <w:r w:rsidR="0016662E" w:rsidRPr="00DF5C13">
        <w:t>pioneered</w:t>
      </w:r>
      <w:r w:rsidR="00DF4795" w:rsidRPr="00DF5C13">
        <w:t xml:space="preserve"> the Small Town Film Fest </w:t>
      </w:r>
      <w:r w:rsidR="00B303B5" w:rsidRPr="00DF5C13">
        <w:t xml:space="preserve">in Gangtok </w:t>
      </w:r>
      <w:r w:rsidR="00DF4795" w:rsidRPr="00DF5C13">
        <w:t>said, “</w:t>
      </w:r>
      <w:r w:rsidR="00DF5C13" w:rsidRPr="00DF5C13">
        <w:t>This is a wonderful opportunity for us to witness such a world class films</w:t>
      </w:r>
      <w:r w:rsidR="00DF4795" w:rsidRPr="00DF5C13">
        <w:t>”</w:t>
      </w:r>
    </w:p>
    <w:p w:rsidR="00DF5C13" w:rsidRDefault="00944859" w:rsidP="00DF5C13">
      <w:pPr>
        <w:tabs>
          <w:tab w:val="left" w:pos="1888"/>
        </w:tabs>
        <w:jc w:val="both"/>
      </w:pPr>
      <w:r>
        <w:t>Dr Anil Mainra, Principal Secretary, Department of S</w:t>
      </w:r>
      <w:r w:rsidR="00C27479">
        <w:t xml:space="preserve">cience, Technology and Climate Change grace the evening as the Chief Guest of the day. Ms Minla Zangmu Lachungpa, Assistant Zoo Conservation Biologist, Himalayan Zoological Park, Gangtok was also present on the occasion. </w:t>
      </w:r>
      <w:r w:rsidR="004F2741">
        <w:t>The screening was attend</w:t>
      </w:r>
      <w:r w:rsidR="004B449C">
        <w:t>ed</w:t>
      </w:r>
      <w:r w:rsidR="004F2741">
        <w:t xml:space="preserve"> by </w:t>
      </w:r>
      <w:r w:rsidR="00C333CE">
        <w:t xml:space="preserve">the locals from </w:t>
      </w:r>
      <w:r w:rsidR="004F2741">
        <w:t>Gangto</w:t>
      </w:r>
      <w:r w:rsidR="004F2741" w:rsidRPr="00DF5C13">
        <w:t xml:space="preserve">k. </w:t>
      </w:r>
      <w:r w:rsidR="00DF5C13">
        <w:t>Finnland (Wildes Skandinavien) by Oliver Goetz was screened. The film bagged the Best of Festival award at the 7</w:t>
      </w:r>
      <w:r w:rsidR="00DF5C13" w:rsidRPr="00404093">
        <w:t>th</w:t>
      </w:r>
      <w:r w:rsidR="00DF5C13">
        <w:t xml:space="preserve"> CMS VATAVARAN in New Delhi last year. </w:t>
      </w:r>
    </w:p>
    <w:p w:rsidR="0077251A" w:rsidRDefault="00343A94" w:rsidP="00871025">
      <w:pPr>
        <w:tabs>
          <w:tab w:val="left" w:pos="1888"/>
        </w:tabs>
        <w:jc w:val="both"/>
      </w:pPr>
      <w:r>
        <w:t xml:space="preserve">In </w:t>
      </w:r>
      <w:r w:rsidR="004B449C">
        <w:t>other film screening</w:t>
      </w:r>
      <w:r>
        <w:t>s</w:t>
      </w:r>
      <w:r w:rsidR="004B449C">
        <w:t xml:space="preserve"> held at Paljor Stadium for the participants of the National Integration Camp. More than </w:t>
      </w:r>
      <w:r w:rsidR="0077251A">
        <w:t>2</w:t>
      </w:r>
      <w:r w:rsidR="00C27479">
        <w:t>5</w:t>
      </w:r>
      <w:r w:rsidR="004B449C">
        <w:t xml:space="preserve">0 youth of </w:t>
      </w:r>
      <w:r w:rsidR="004B449C" w:rsidRPr="004B449C">
        <w:t>Sikkim, Bihar, Meghalaya, Assam, West Bengal and Odisha</w:t>
      </w:r>
      <w:r w:rsidR="00AB5337">
        <w:t xml:space="preserve"> were present in the screening. </w:t>
      </w:r>
    </w:p>
    <w:p w:rsidR="000D7487" w:rsidRDefault="00C27479" w:rsidP="00871025">
      <w:pPr>
        <w:tabs>
          <w:tab w:val="left" w:pos="1888"/>
        </w:tabs>
        <w:jc w:val="both"/>
      </w:pPr>
      <w:r>
        <w:t>All 25</w:t>
      </w:r>
      <w:r w:rsidR="0077251A">
        <w:t>0 youth</w:t>
      </w:r>
      <w:r w:rsidR="005A5CA2">
        <w:t xml:space="preserve"> participated in a Biodiversity Quiz held at Paljore Stadium. </w:t>
      </w:r>
      <w:r>
        <w:t xml:space="preserve">Ms Minla Zangmu Lachungpa presented the questions. </w:t>
      </w:r>
      <w:r w:rsidR="005A5CA2">
        <w:t>The</w:t>
      </w:r>
      <w:r>
        <w:t>se</w:t>
      </w:r>
      <w:r w:rsidR="005A5CA2">
        <w:t xml:space="preserve"> questions dealt with environment, wildlife and other biodiversity related areas</w:t>
      </w:r>
      <w:r w:rsidR="0077251A">
        <w:t xml:space="preserve"> of different states</w:t>
      </w:r>
      <w:r>
        <w:t>. Quiz was conducted by Mr Sundeep C Srivastav, Head Coordination, CMS VATAVARAN.</w:t>
      </w:r>
    </w:p>
    <w:p w:rsidR="00C720E6" w:rsidRDefault="00176066" w:rsidP="00871025">
      <w:pPr>
        <w:tabs>
          <w:tab w:val="left" w:pos="1888"/>
        </w:tabs>
        <w:jc w:val="both"/>
      </w:pPr>
      <w:r>
        <w:t>Gangtok CMS VATAVARAN</w:t>
      </w:r>
      <w:r w:rsidR="00201AC3">
        <w:t xml:space="preserve"> International Film festival and forum on </w:t>
      </w:r>
      <w:r w:rsidR="00BA399D">
        <w:t>environment</w:t>
      </w:r>
      <w:r w:rsidR="00201AC3">
        <w:t xml:space="preserve"> and wildlife has been organized for the first time in Sikkim, It </w:t>
      </w:r>
      <w:r w:rsidR="0077251A">
        <w:t>will conclude today</w:t>
      </w:r>
      <w:r>
        <w:t xml:space="preserve"> with a prize distribution ceremony</w:t>
      </w:r>
      <w:r w:rsidR="0077251A">
        <w:t xml:space="preserve"> and closing ceremony</w:t>
      </w:r>
      <w:r>
        <w:t xml:space="preserve"> </w:t>
      </w:r>
      <w:r w:rsidR="00925134">
        <w:t xml:space="preserve">from 3:00- 5:00 pm at Paljor Stadium, </w:t>
      </w:r>
      <w:r>
        <w:t xml:space="preserve">for the slogan writing competition </w:t>
      </w:r>
      <w:r w:rsidR="005A5CA2">
        <w:t xml:space="preserve">and biodiversity quiz </w:t>
      </w:r>
      <w:r>
        <w:t>that was held</w:t>
      </w:r>
      <w:r w:rsidR="005A5CA2">
        <w:t xml:space="preserve"> today</w:t>
      </w:r>
      <w:r>
        <w:t>. More than 100 entries were received in Hindi, English and Nepali</w:t>
      </w:r>
      <w:r w:rsidR="006F237A">
        <w:t xml:space="preserve"> in the slogan writing competiti</w:t>
      </w:r>
      <w:r w:rsidR="00925134">
        <w:t>on conducted on March 14, 2</w:t>
      </w:r>
      <w:r w:rsidR="00C720E6">
        <w:t>015.</w:t>
      </w:r>
    </w:p>
    <w:p w:rsidR="00201AC3" w:rsidRDefault="00C720E6" w:rsidP="00871025">
      <w:pPr>
        <w:tabs>
          <w:tab w:val="left" w:pos="1888"/>
        </w:tabs>
        <w:jc w:val="both"/>
      </w:pPr>
      <w:r>
        <w:t>The week long film festival that began with a gala inaugural ceremony presided by Hon’ble Minister, Shri Tshering Wangdi Lepcha, had film screenings,</w:t>
      </w:r>
      <w:r w:rsidR="00BA399D">
        <w:t xml:space="preserve"> panel discussion of biodiversity conservation challenges in Sikkim,</w:t>
      </w:r>
      <w:r>
        <w:t xml:space="preserve"> filmmaking workshop, felicitation of Green Ambassadors, interaction of students with Green Ambassador Nosang Limboo, nature </w:t>
      </w:r>
      <w:r w:rsidR="00CE52D0">
        <w:t>trail,</w:t>
      </w:r>
      <w:r w:rsidR="00FA16D7">
        <w:t xml:space="preserve"> slogan writing competition</w:t>
      </w:r>
      <w:r w:rsidR="0077251A">
        <w:t>, cleaning drive</w:t>
      </w:r>
      <w:r w:rsidR="00FA16D7">
        <w:t xml:space="preserve"> and biodiversity quiz. </w:t>
      </w:r>
    </w:p>
    <w:p w:rsidR="00201AC3" w:rsidRDefault="00FA16D7" w:rsidP="00871025">
      <w:pPr>
        <w:tabs>
          <w:tab w:val="left" w:pos="1888"/>
        </w:tabs>
        <w:jc w:val="both"/>
      </w:pPr>
      <w:r>
        <w:t xml:space="preserve">The screenings received overwhelming responses from everyone, particularly from students. More than 30 schools from across the state participated in the film festival. </w:t>
      </w:r>
      <w:r w:rsidR="00854EEA">
        <w:t>Youth from colleges and university attended the screening</w:t>
      </w:r>
      <w:r w:rsidR="000A7EFD">
        <w:t xml:space="preserve">s and workshop. </w:t>
      </w:r>
    </w:p>
    <w:p w:rsidR="00201AC3" w:rsidRDefault="0077251A" w:rsidP="00871025">
      <w:pPr>
        <w:tabs>
          <w:tab w:val="left" w:pos="1888"/>
        </w:tabs>
        <w:jc w:val="both"/>
      </w:pPr>
      <w:r>
        <w:t>Mr Sundeep C Srivast</w:t>
      </w:r>
      <w:r w:rsidR="00D14E99">
        <w:t>av, Head Coordination CMS VATAVARAN team said he was overwhelmed by the response to th</w:t>
      </w:r>
      <w:r>
        <w:t>is festival in Sikkim. He thank</w:t>
      </w:r>
      <w:r w:rsidR="00D14E99">
        <w:t xml:space="preserve">ed all those who supported and participated in this </w:t>
      </w:r>
      <w:r>
        <w:t>six</w:t>
      </w:r>
      <w:r w:rsidR="00D14E99">
        <w:t xml:space="preserve"> day </w:t>
      </w:r>
      <w:r w:rsidR="00D14E99">
        <w:lastRenderedPageBreak/>
        <w:t xml:space="preserve">festival. He was </w:t>
      </w:r>
      <w:r>
        <w:t>especially</w:t>
      </w:r>
      <w:r w:rsidR="00D14E99">
        <w:t xml:space="preserve"> grateful for l</w:t>
      </w:r>
      <w:r w:rsidR="00854EEA">
        <w:t xml:space="preserve">ocal youth </w:t>
      </w:r>
      <w:r w:rsidR="00D14E99">
        <w:t xml:space="preserve">who </w:t>
      </w:r>
      <w:r w:rsidR="00854EEA">
        <w:t xml:space="preserve">volunteered at the festival to </w:t>
      </w:r>
      <w:r w:rsidR="00632956">
        <w:t>assist the team of CMS VATAVARAN</w:t>
      </w:r>
      <w:r w:rsidR="00D14E99">
        <w:t xml:space="preserve"> in making this successful</w:t>
      </w:r>
      <w:r w:rsidR="00632956">
        <w:t xml:space="preserve">. </w:t>
      </w:r>
    </w:p>
    <w:p w:rsidR="00C720E6" w:rsidRDefault="008838D2" w:rsidP="00871025">
      <w:pPr>
        <w:tabs>
          <w:tab w:val="left" w:pos="1888"/>
        </w:tabs>
        <w:jc w:val="both"/>
      </w:pPr>
      <w:r w:rsidRPr="0077251A">
        <w:t>The</w:t>
      </w:r>
      <w:r w:rsidR="00CF496F" w:rsidRPr="0077251A">
        <w:t xml:space="preserve"> local press also </w:t>
      </w:r>
      <w:r w:rsidR="0011165E" w:rsidRPr="0077251A">
        <w:t>covered the film festival on a daily basis</w:t>
      </w:r>
      <w:r w:rsidR="00D36985" w:rsidRPr="0077251A">
        <w:t xml:space="preserve">. </w:t>
      </w:r>
      <w:r w:rsidR="00A60A3E" w:rsidRPr="0077251A">
        <w:t xml:space="preserve">The film festival </w:t>
      </w:r>
      <w:r w:rsidR="00BF324E" w:rsidRPr="0077251A">
        <w:t xml:space="preserve">has </w:t>
      </w:r>
      <w:r w:rsidR="00A60A3E" w:rsidRPr="0077251A">
        <w:t xml:space="preserve">reached </w:t>
      </w:r>
      <w:r w:rsidR="00286A16" w:rsidRPr="0077251A">
        <w:t xml:space="preserve">out to </w:t>
      </w:r>
      <w:r w:rsidR="0077251A" w:rsidRPr="0077251A">
        <w:t xml:space="preserve">more than 4000 </w:t>
      </w:r>
      <w:r w:rsidR="00286A16" w:rsidRPr="0077251A">
        <w:t xml:space="preserve">participants </w:t>
      </w:r>
      <w:r w:rsidR="003731B9" w:rsidRPr="0077251A">
        <w:t xml:space="preserve">in its endeavour </w:t>
      </w:r>
      <w:r w:rsidR="001353F6" w:rsidRPr="0077251A">
        <w:t>to spread the message of environment awareness among people.</w:t>
      </w:r>
      <w:r w:rsidR="001353F6">
        <w:t xml:space="preserve"> </w:t>
      </w:r>
    </w:p>
    <w:p w:rsidR="008A1FF4" w:rsidRPr="0028268B" w:rsidRDefault="008A1FF4" w:rsidP="008A1FF4">
      <w:pPr>
        <w:autoSpaceDE w:val="0"/>
        <w:autoSpaceDN w:val="0"/>
        <w:adjustRightInd w:val="0"/>
        <w:spacing w:line="300" w:lineRule="auto"/>
        <w:jc w:val="both"/>
      </w:pPr>
      <w:r w:rsidRPr="0028268B">
        <w:rPr>
          <w:b/>
        </w:rPr>
        <w:t xml:space="preserve">ABOUT CMS VATAVARAN </w:t>
      </w:r>
      <w:r>
        <w:rPr>
          <w:b/>
        </w:rPr>
        <w:t xml:space="preserve">: </w:t>
      </w:r>
      <w:r w:rsidRPr="0028268B">
        <w:t>Initiated in the year 2002 by CMS,  CMS VATAVARAN – India’s premier environment and wildlife film festival and forum is aimed towards enhancing understanding, appreciation and shift in attitudes towards the natural world  and  to  increase  space  for  environmental  issues  in  mass  media  and  evolve  a nationwide environment outreach framework. The festival  reaches out  to  people from  all  walks  of  life  including  filmmakers, civil  society groups, government organizations, environmentalists, researchers, conservationists, policy makers, activists, public and private sector organisations and students of all ages and is recognised as a calendar event amongst filmmakers, environment, wildlife and conservation sector. Its unique twin track approach of organising competitive and traveling film festivals and environment forum has positioned it as one of the most prestigious film festivals across the globe. Till date 39 festivals have been organised in 30 cities of India. The travelling festivals are organised in state capitals and other important towns and cities.</w:t>
      </w:r>
      <w:r>
        <w:t xml:space="preserve"> </w:t>
      </w:r>
      <w:r w:rsidRPr="002B10AA">
        <w:rPr>
          <w:b/>
        </w:rPr>
        <w:t>www.cmsvatavaran.org</w:t>
      </w:r>
    </w:p>
    <w:p w:rsidR="008A1FF4" w:rsidRPr="0028268B" w:rsidRDefault="008A1FF4" w:rsidP="008A1FF4">
      <w:pPr>
        <w:spacing w:line="300" w:lineRule="auto"/>
        <w:jc w:val="both"/>
        <w:rPr>
          <w:b/>
        </w:rPr>
      </w:pPr>
      <w:r w:rsidRPr="0028268B">
        <w:rPr>
          <w:b/>
        </w:rPr>
        <w:t>For more information, please contact: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590"/>
      </w:tblGrid>
      <w:tr w:rsidR="00D14E99" w:rsidRPr="0028268B" w:rsidTr="00C57D2D">
        <w:trPr>
          <w:trHeight w:val="645"/>
        </w:trPr>
        <w:tc>
          <w:tcPr>
            <w:tcW w:w="4770" w:type="dxa"/>
          </w:tcPr>
          <w:p w:rsidR="00D14E99" w:rsidRDefault="00D14E99" w:rsidP="00C57D2D">
            <w:pPr>
              <w:spacing w:after="0" w:line="240" w:lineRule="auto"/>
              <w:rPr>
                <w:b/>
              </w:rPr>
            </w:pPr>
            <w:r w:rsidRPr="0028268B">
              <w:rPr>
                <w:b/>
              </w:rPr>
              <w:t xml:space="preserve">Sundeep C Srivastav, </w:t>
            </w:r>
          </w:p>
          <w:p w:rsidR="00D14E99" w:rsidRPr="00C46C1D" w:rsidRDefault="00D14E99" w:rsidP="00C57D2D">
            <w:pPr>
              <w:spacing w:after="0" w:line="240" w:lineRule="auto"/>
            </w:pPr>
            <w:r w:rsidRPr="00C46C1D">
              <w:t xml:space="preserve">Head Coordination – CMS VATAVARAN </w:t>
            </w:r>
          </w:p>
          <w:p w:rsidR="00D14E99" w:rsidRPr="0028268B" w:rsidRDefault="00D14E99" w:rsidP="00C57D2D">
            <w:pPr>
              <w:spacing w:after="0" w:line="240" w:lineRule="auto"/>
            </w:pPr>
            <w:r w:rsidRPr="0028268B">
              <w:t xml:space="preserve">M: 91 9899979169 I </w:t>
            </w:r>
            <w:hyperlink r:id="rId7" w:history="1">
              <w:r w:rsidRPr="0028268B">
                <w:t>sundeep@cmsindia.org</w:t>
              </w:r>
            </w:hyperlink>
            <w:r w:rsidRPr="0028268B">
              <w:t xml:space="preserve"> </w:t>
            </w:r>
          </w:p>
        </w:tc>
        <w:tc>
          <w:tcPr>
            <w:tcW w:w="4590" w:type="dxa"/>
          </w:tcPr>
          <w:p w:rsidR="00D14E99" w:rsidRDefault="00D14E99" w:rsidP="00C57D2D">
            <w:pPr>
              <w:spacing w:after="0" w:line="240" w:lineRule="auto"/>
              <w:rPr>
                <w:b/>
              </w:rPr>
            </w:pPr>
            <w:r w:rsidRPr="0028268B">
              <w:rPr>
                <w:b/>
              </w:rPr>
              <w:t xml:space="preserve">Indira Akoijam, </w:t>
            </w:r>
          </w:p>
          <w:p w:rsidR="00D14E99" w:rsidRPr="00C46C1D" w:rsidRDefault="00D14E99" w:rsidP="00C57D2D">
            <w:pPr>
              <w:spacing w:after="0" w:line="240" w:lineRule="auto"/>
            </w:pPr>
            <w:r w:rsidRPr="00C46C1D">
              <w:t xml:space="preserve">Communication Manager, CMS VATAVARAN </w:t>
            </w:r>
          </w:p>
          <w:p w:rsidR="00D14E99" w:rsidRPr="00862753" w:rsidRDefault="00D14E99" w:rsidP="00C57D2D">
            <w:pPr>
              <w:spacing w:after="0" w:line="240" w:lineRule="auto"/>
            </w:pPr>
            <w:r w:rsidRPr="0028268B">
              <w:t xml:space="preserve">M: 9899979161 | </w:t>
            </w:r>
            <w:r w:rsidRPr="00C46C1D">
              <w:t>indira@cmsindia.org</w:t>
            </w:r>
          </w:p>
        </w:tc>
      </w:tr>
    </w:tbl>
    <w:p w:rsidR="00D14E99" w:rsidRDefault="00D14E99" w:rsidP="00D14E99">
      <w:pPr>
        <w:spacing w:after="0"/>
        <w:jc w:val="both"/>
      </w:pPr>
    </w:p>
    <w:p w:rsidR="008A1FF4" w:rsidRDefault="008A1FF4" w:rsidP="00871025">
      <w:pPr>
        <w:tabs>
          <w:tab w:val="left" w:pos="1888"/>
        </w:tabs>
        <w:jc w:val="both"/>
      </w:pPr>
    </w:p>
    <w:p w:rsidR="00871025" w:rsidRDefault="00871025" w:rsidP="00871025">
      <w:pPr>
        <w:tabs>
          <w:tab w:val="left" w:pos="1888"/>
        </w:tabs>
        <w:jc w:val="both"/>
      </w:pPr>
    </w:p>
    <w:p w:rsidR="00120C17" w:rsidRDefault="00120C17" w:rsidP="00871025">
      <w:pPr>
        <w:tabs>
          <w:tab w:val="left" w:pos="1888"/>
        </w:tabs>
        <w:jc w:val="both"/>
      </w:pPr>
    </w:p>
    <w:p w:rsidR="00F858B5" w:rsidRDefault="00F858B5" w:rsidP="00871025">
      <w:pPr>
        <w:tabs>
          <w:tab w:val="left" w:pos="1888"/>
        </w:tabs>
        <w:jc w:val="both"/>
      </w:pPr>
    </w:p>
    <w:p w:rsidR="001060B6" w:rsidRDefault="001060B6" w:rsidP="00871025">
      <w:pPr>
        <w:tabs>
          <w:tab w:val="left" w:pos="1888"/>
        </w:tabs>
        <w:jc w:val="both"/>
      </w:pPr>
    </w:p>
    <w:p w:rsidR="004F2741" w:rsidRPr="000847A2" w:rsidRDefault="004F2741" w:rsidP="00871025">
      <w:pPr>
        <w:tabs>
          <w:tab w:val="left" w:pos="1888"/>
        </w:tabs>
        <w:jc w:val="both"/>
      </w:pPr>
    </w:p>
    <w:sectPr w:rsidR="004F2741" w:rsidRPr="000847A2" w:rsidSect="008E7FCB">
      <w:headerReference w:type="default" r:id="rId8"/>
      <w:pgSz w:w="12240" w:h="15840"/>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E8" w:rsidRDefault="00357EE8" w:rsidP="008E7FCB">
      <w:pPr>
        <w:spacing w:after="0" w:line="240" w:lineRule="auto"/>
      </w:pPr>
      <w:r>
        <w:separator/>
      </w:r>
    </w:p>
  </w:endnote>
  <w:endnote w:type="continuationSeparator" w:id="1">
    <w:p w:rsidR="00357EE8" w:rsidRDefault="00357EE8" w:rsidP="008E7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E8" w:rsidRDefault="00357EE8" w:rsidP="008E7FCB">
      <w:pPr>
        <w:spacing w:after="0" w:line="240" w:lineRule="auto"/>
      </w:pPr>
      <w:r>
        <w:separator/>
      </w:r>
    </w:p>
  </w:footnote>
  <w:footnote w:type="continuationSeparator" w:id="1">
    <w:p w:rsidR="00357EE8" w:rsidRDefault="00357EE8" w:rsidP="008E7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FCB" w:rsidRDefault="008E7FCB" w:rsidP="003C6876">
    <w:pPr>
      <w:pStyle w:val="Header"/>
      <w:jc w:val="center"/>
    </w:pPr>
    <w:r w:rsidRPr="008E7FCB">
      <w:rPr>
        <w:noProof/>
        <w:lang w:val="en-IN" w:eastAsia="en-IN"/>
      </w:rPr>
      <w:drawing>
        <wp:inline distT="0" distB="0" distL="0" distR="0">
          <wp:extent cx="3305175" cy="876300"/>
          <wp:effectExtent l="0" t="0" r="9525" b="0"/>
          <wp:docPr id="2" name="Picture 2" descr="Revised Typeface _Gang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 Typeface _Gangtok.png"/>
                  <pic:cNvPicPr>
                    <a:picLocks noChangeAspect="1" noChangeArrowheads="1"/>
                  </pic:cNvPicPr>
                </pic:nvPicPr>
                <pic:blipFill>
                  <a:blip r:embed="rId1"/>
                  <a:srcRect/>
                  <a:stretch>
                    <a:fillRect/>
                  </a:stretch>
                </pic:blipFill>
                <pic:spPr bwMode="auto">
                  <a:xfrm>
                    <a:off x="0" y="0"/>
                    <a:ext cx="3305175"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D6B"/>
    <w:multiLevelType w:val="hybridMultilevel"/>
    <w:tmpl w:val="3FE477FC"/>
    <w:lvl w:ilvl="0" w:tplc="403CB1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7291A"/>
    <w:multiLevelType w:val="hybridMultilevel"/>
    <w:tmpl w:val="1110E0CE"/>
    <w:lvl w:ilvl="0" w:tplc="6B3C48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723A"/>
    <w:rsid w:val="000071DD"/>
    <w:rsid w:val="00033861"/>
    <w:rsid w:val="000847A2"/>
    <w:rsid w:val="000979E7"/>
    <w:rsid w:val="000A3184"/>
    <w:rsid w:val="000A7EFD"/>
    <w:rsid w:val="000D7487"/>
    <w:rsid w:val="001014C0"/>
    <w:rsid w:val="001060B6"/>
    <w:rsid w:val="0011165E"/>
    <w:rsid w:val="00120C17"/>
    <w:rsid w:val="00123325"/>
    <w:rsid w:val="001353F6"/>
    <w:rsid w:val="0016662E"/>
    <w:rsid w:val="00176066"/>
    <w:rsid w:val="001F535F"/>
    <w:rsid w:val="00201AC3"/>
    <w:rsid w:val="00215276"/>
    <w:rsid w:val="00250B4B"/>
    <w:rsid w:val="00286A16"/>
    <w:rsid w:val="002D7C5E"/>
    <w:rsid w:val="00320AEA"/>
    <w:rsid w:val="00343A94"/>
    <w:rsid w:val="00357EE8"/>
    <w:rsid w:val="003731B9"/>
    <w:rsid w:val="003C6876"/>
    <w:rsid w:val="003F4C35"/>
    <w:rsid w:val="00404093"/>
    <w:rsid w:val="004137BF"/>
    <w:rsid w:val="004B449C"/>
    <w:rsid w:val="004F2741"/>
    <w:rsid w:val="0050671E"/>
    <w:rsid w:val="005510BF"/>
    <w:rsid w:val="005A5CA2"/>
    <w:rsid w:val="006001C9"/>
    <w:rsid w:val="00632956"/>
    <w:rsid w:val="00634BBF"/>
    <w:rsid w:val="006D483A"/>
    <w:rsid w:val="006E6677"/>
    <w:rsid w:val="006F237A"/>
    <w:rsid w:val="006F4679"/>
    <w:rsid w:val="0077251A"/>
    <w:rsid w:val="007B7DCC"/>
    <w:rsid w:val="00854EEA"/>
    <w:rsid w:val="00871025"/>
    <w:rsid w:val="008838D2"/>
    <w:rsid w:val="008A1FF4"/>
    <w:rsid w:val="008E7FCB"/>
    <w:rsid w:val="00925134"/>
    <w:rsid w:val="00944859"/>
    <w:rsid w:val="00A11A6F"/>
    <w:rsid w:val="00A21D8A"/>
    <w:rsid w:val="00A60A3E"/>
    <w:rsid w:val="00AB5337"/>
    <w:rsid w:val="00B303B5"/>
    <w:rsid w:val="00B3723A"/>
    <w:rsid w:val="00B6569E"/>
    <w:rsid w:val="00BA399D"/>
    <w:rsid w:val="00BC6A6B"/>
    <w:rsid w:val="00BE446B"/>
    <w:rsid w:val="00BF324E"/>
    <w:rsid w:val="00C126B1"/>
    <w:rsid w:val="00C27479"/>
    <w:rsid w:val="00C333CE"/>
    <w:rsid w:val="00C720E6"/>
    <w:rsid w:val="00C7319F"/>
    <w:rsid w:val="00C80288"/>
    <w:rsid w:val="00CB4704"/>
    <w:rsid w:val="00CC6105"/>
    <w:rsid w:val="00CE0B83"/>
    <w:rsid w:val="00CE52D0"/>
    <w:rsid w:val="00CE5E58"/>
    <w:rsid w:val="00CF496F"/>
    <w:rsid w:val="00D14E99"/>
    <w:rsid w:val="00D36985"/>
    <w:rsid w:val="00DA29FA"/>
    <w:rsid w:val="00DB4C5C"/>
    <w:rsid w:val="00DB5F9A"/>
    <w:rsid w:val="00DF4795"/>
    <w:rsid w:val="00DF5C13"/>
    <w:rsid w:val="00EE03DD"/>
    <w:rsid w:val="00F67DA7"/>
    <w:rsid w:val="00F80BCE"/>
    <w:rsid w:val="00F858B5"/>
    <w:rsid w:val="00F93AEB"/>
    <w:rsid w:val="00FA16D7"/>
    <w:rsid w:val="00FB50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CB"/>
    <w:rPr>
      <w:rFonts w:ascii="Tahoma" w:hAnsi="Tahoma" w:cs="Tahoma"/>
      <w:sz w:val="16"/>
      <w:szCs w:val="16"/>
    </w:rPr>
  </w:style>
  <w:style w:type="paragraph" w:styleId="Header">
    <w:name w:val="header"/>
    <w:basedOn w:val="Normal"/>
    <w:link w:val="HeaderChar"/>
    <w:uiPriority w:val="99"/>
    <w:semiHidden/>
    <w:unhideWhenUsed/>
    <w:rsid w:val="008E7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FCB"/>
  </w:style>
  <w:style w:type="paragraph" w:styleId="Footer">
    <w:name w:val="footer"/>
    <w:basedOn w:val="Normal"/>
    <w:link w:val="FooterChar"/>
    <w:uiPriority w:val="99"/>
    <w:semiHidden/>
    <w:unhideWhenUsed/>
    <w:rsid w:val="008E7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7FCB"/>
  </w:style>
  <w:style w:type="paragraph" w:styleId="ListParagraph">
    <w:name w:val="List Paragraph"/>
    <w:basedOn w:val="Normal"/>
    <w:uiPriority w:val="34"/>
    <w:qFormat/>
    <w:rsid w:val="005A5CA2"/>
    <w:pPr>
      <w:ind w:left="720"/>
      <w:contextualSpacing/>
    </w:pPr>
  </w:style>
  <w:style w:type="character" w:styleId="Hyperlink">
    <w:name w:val="Hyperlink"/>
    <w:basedOn w:val="DefaultParagraphFont"/>
    <w:rsid w:val="008A1F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ndeep@cms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CMS-PC</cp:lastModifiedBy>
  <cp:revision>8</cp:revision>
  <dcterms:created xsi:type="dcterms:W3CDTF">2015-03-17T02:16:00Z</dcterms:created>
  <dcterms:modified xsi:type="dcterms:W3CDTF">2015-03-17T03:42:00Z</dcterms:modified>
</cp:coreProperties>
</file>